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65A8C" w14:textId="77777777" w:rsidR="006E3650" w:rsidRPr="006E3650" w:rsidRDefault="006E3650" w:rsidP="00723ABB">
      <w:pPr>
        <w:pStyle w:val="Titel"/>
        <w:jc w:val="center"/>
        <w:rPr>
          <w:rFonts w:ascii="Avenir Next LT Pro" w:hAnsi="Avenir Next LT Pro"/>
          <w:sz w:val="22"/>
          <w:szCs w:val="22"/>
        </w:rPr>
      </w:pPr>
    </w:p>
    <w:p w14:paraId="20E8C1A5" w14:textId="306077F2" w:rsidR="00A265C6" w:rsidRPr="006E3650" w:rsidRDefault="00D03292" w:rsidP="00723ABB">
      <w:pPr>
        <w:pStyle w:val="Titel"/>
        <w:jc w:val="center"/>
        <w:rPr>
          <w:rFonts w:ascii="Avenir Next LT Pro" w:hAnsi="Avenir Next LT Pro"/>
          <w:sz w:val="44"/>
          <w:szCs w:val="44"/>
        </w:rPr>
      </w:pPr>
      <w:r w:rsidRPr="006E3650">
        <w:rPr>
          <w:rFonts w:ascii="Avenir Next LT Pro" w:hAnsi="Avenir Next LT Pro"/>
          <w:sz w:val="44"/>
          <w:szCs w:val="44"/>
        </w:rPr>
        <w:t xml:space="preserve">Elkaar vasthouden op dezelfde Weg </w:t>
      </w:r>
      <w:r w:rsidR="007F7FAA" w:rsidRPr="006E3650">
        <w:rPr>
          <w:rFonts w:ascii="Avenir Next LT Pro" w:hAnsi="Avenir Next LT Pro"/>
          <w:sz w:val="44"/>
          <w:szCs w:val="44"/>
        </w:rPr>
        <w:br/>
        <w:t xml:space="preserve">Bidden met de </w:t>
      </w:r>
      <w:r w:rsidRPr="006E3650">
        <w:rPr>
          <w:rFonts w:ascii="Avenir Next LT Pro" w:hAnsi="Avenir Next LT Pro"/>
          <w:sz w:val="44"/>
          <w:szCs w:val="44"/>
        </w:rPr>
        <w:t>Orthodoxe Kerken in Europa</w:t>
      </w:r>
    </w:p>
    <w:p w14:paraId="58AECE57" w14:textId="22CA2624" w:rsidR="00D03292" w:rsidRPr="006E3650" w:rsidRDefault="00723ABB" w:rsidP="007F7FAA">
      <w:pPr>
        <w:pStyle w:val="Ondertitel"/>
        <w:jc w:val="center"/>
        <w:rPr>
          <w:rFonts w:ascii="Avenir Next LT Pro Light" w:hAnsi="Avenir Next LT Pro Light"/>
          <w:sz w:val="20"/>
          <w:szCs w:val="20"/>
        </w:rPr>
      </w:pPr>
      <w:r w:rsidRPr="006E3650">
        <w:rPr>
          <w:rFonts w:ascii="Avenir Next LT Pro Light" w:hAnsi="Avenir Next LT Pro Light"/>
          <w:sz w:val="20"/>
          <w:szCs w:val="20"/>
        </w:rPr>
        <w:t xml:space="preserve">Preekschets en voorbeden voor de Zondag voor de Oosterse Kerken, </w:t>
      </w:r>
      <w:r w:rsidR="00D03292" w:rsidRPr="006E3650">
        <w:rPr>
          <w:rFonts w:ascii="Avenir Next LT Pro Light" w:hAnsi="Avenir Next LT Pro Light"/>
          <w:sz w:val="20"/>
          <w:szCs w:val="20"/>
        </w:rPr>
        <w:t>7 mei 2023</w:t>
      </w:r>
    </w:p>
    <w:p w14:paraId="4919FD94" w14:textId="77777777" w:rsidR="00723ABB" w:rsidRDefault="00723ABB" w:rsidP="00723ABB"/>
    <w:p w14:paraId="0DC178E4" w14:textId="2E3A2EED" w:rsidR="00723ABB" w:rsidRPr="006E3650" w:rsidRDefault="00723ABB" w:rsidP="00723ABB">
      <w:pPr>
        <w:rPr>
          <w:rFonts w:asciiTheme="minorHAnsi" w:hAnsiTheme="minorHAnsi" w:cstheme="minorHAnsi"/>
          <w:i/>
          <w:iCs/>
        </w:rPr>
      </w:pPr>
      <w:r w:rsidRPr="006E3650">
        <w:rPr>
          <w:rFonts w:asciiTheme="minorHAnsi" w:hAnsiTheme="minorHAnsi" w:cstheme="minorHAnsi"/>
          <w:i/>
          <w:iCs/>
        </w:rPr>
        <w:t xml:space="preserve">De Katholieke Vereniging voor Oecumene </w:t>
      </w:r>
      <w:r w:rsidR="007F7FAA" w:rsidRPr="006E3650">
        <w:rPr>
          <w:rFonts w:asciiTheme="minorHAnsi" w:hAnsiTheme="minorHAnsi" w:cstheme="minorHAnsi"/>
          <w:i/>
          <w:iCs/>
        </w:rPr>
        <w:t>bevordert de liefde voor het Oosters christendom, zowel de Orthodoxie als de geünieerde kerken. Tot dat doel verzorgt de vereniging ieder jaar een preekschets en voorbeden voor de Zondag voor de Oosterse Kerken. In 2023 staat het meeleven en meebidden met de verscheurde Orthodoxie in Europa centraal</w:t>
      </w:r>
      <w:r w:rsidR="00250657">
        <w:rPr>
          <w:rFonts w:asciiTheme="minorHAnsi" w:hAnsiTheme="minorHAnsi" w:cstheme="minorHAnsi"/>
          <w:i/>
          <w:iCs/>
        </w:rPr>
        <w:t xml:space="preserve">, </w:t>
      </w:r>
      <w:r w:rsidR="00EA28FF">
        <w:rPr>
          <w:rFonts w:asciiTheme="minorHAnsi" w:hAnsiTheme="minorHAnsi" w:cstheme="minorHAnsi"/>
          <w:i/>
          <w:iCs/>
        </w:rPr>
        <w:t>zo</w:t>
      </w:r>
      <w:r w:rsidR="007F7FAA" w:rsidRPr="006E3650">
        <w:rPr>
          <w:rFonts w:asciiTheme="minorHAnsi" w:hAnsiTheme="minorHAnsi" w:cstheme="minorHAnsi"/>
          <w:i/>
          <w:iCs/>
        </w:rPr>
        <w:t xml:space="preserve"> dramatisch zichtbaar geworden in de voortdurende oorlog in Oekraïne. </w:t>
      </w:r>
    </w:p>
    <w:p w14:paraId="035512C4" w14:textId="65995AD2" w:rsidR="00506CA3" w:rsidRDefault="00506CA3" w:rsidP="00723ABB">
      <w:pPr>
        <w:pStyle w:val="Kop1"/>
      </w:pPr>
      <w:r>
        <w:t>Lezingen</w:t>
      </w:r>
    </w:p>
    <w:p w14:paraId="3DF85F0A" w14:textId="371A0256" w:rsidR="00315970" w:rsidRPr="00315970" w:rsidRDefault="00315970" w:rsidP="00315970">
      <w:pPr>
        <w:pStyle w:val="Normaalweb"/>
        <w:shd w:val="clear" w:color="auto" w:fill="FFFFFF"/>
        <w:spacing w:before="0" w:beforeAutospacing="0" w:after="180" w:afterAutospacing="0"/>
        <w:rPr>
          <w:rFonts w:asciiTheme="minorHAnsi" w:hAnsiTheme="minorHAnsi" w:cstheme="minorHAnsi"/>
          <w:sz w:val="22"/>
          <w:szCs w:val="22"/>
        </w:rPr>
      </w:pPr>
      <w:r w:rsidRPr="00315970">
        <w:rPr>
          <w:rFonts w:asciiTheme="minorHAnsi" w:hAnsiTheme="minorHAnsi" w:cstheme="minorHAnsi"/>
          <w:sz w:val="22"/>
          <w:szCs w:val="22"/>
        </w:rPr>
        <w:t>Handelingen 6: 1-7</w:t>
      </w:r>
      <w:r w:rsidR="00D93503">
        <w:rPr>
          <w:rFonts w:asciiTheme="minorHAnsi" w:hAnsiTheme="minorHAnsi" w:cstheme="minorHAnsi"/>
          <w:sz w:val="22"/>
          <w:szCs w:val="22"/>
        </w:rPr>
        <w:t xml:space="preserve"> / </w:t>
      </w:r>
      <w:r w:rsidRPr="00315970">
        <w:rPr>
          <w:rFonts w:asciiTheme="minorHAnsi" w:hAnsiTheme="minorHAnsi" w:cstheme="minorHAnsi"/>
          <w:sz w:val="22"/>
          <w:szCs w:val="22"/>
        </w:rPr>
        <w:t>Psalm 33</w:t>
      </w:r>
      <w:r w:rsidR="00D93503">
        <w:rPr>
          <w:rFonts w:asciiTheme="minorHAnsi" w:hAnsiTheme="minorHAnsi" w:cstheme="minorHAnsi"/>
          <w:sz w:val="22"/>
          <w:szCs w:val="22"/>
        </w:rPr>
        <w:t xml:space="preserve"> / </w:t>
      </w:r>
      <w:r w:rsidRPr="00315970">
        <w:rPr>
          <w:rFonts w:asciiTheme="minorHAnsi" w:hAnsiTheme="minorHAnsi" w:cstheme="minorHAnsi"/>
          <w:sz w:val="22"/>
          <w:szCs w:val="22"/>
        </w:rPr>
        <w:t>1 Petrus 2: 4-9</w:t>
      </w:r>
      <w:r w:rsidR="00D93503">
        <w:rPr>
          <w:rFonts w:asciiTheme="minorHAnsi" w:hAnsiTheme="minorHAnsi" w:cstheme="minorHAnsi"/>
          <w:sz w:val="22"/>
          <w:szCs w:val="22"/>
        </w:rPr>
        <w:t xml:space="preserve"> / </w:t>
      </w:r>
      <w:r w:rsidRPr="00315970">
        <w:rPr>
          <w:rFonts w:asciiTheme="minorHAnsi" w:hAnsiTheme="minorHAnsi" w:cstheme="minorHAnsi"/>
          <w:sz w:val="22"/>
          <w:szCs w:val="22"/>
        </w:rPr>
        <w:t>Johannes 14: 1-12</w:t>
      </w:r>
    </w:p>
    <w:p w14:paraId="664E8F03" w14:textId="32C32451" w:rsidR="00723ABB" w:rsidRPr="006E3650" w:rsidRDefault="00723ABB" w:rsidP="00723ABB">
      <w:pPr>
        <w:pStyle w:val="Kop1"/>
      </w:pPr>
      <w:r w:rsidRPr="006E3650">
        <w:t>Preekschets</w:t>
      </w:r>
    </w:p>
    <w:p w14:paraId="45B15040" w14:textId="73D5A602" w:rsidR="002757FC" w:rsidRPr="006E284A" w:rsidRDefault="00D03292" w:rsidP="00723ABB">
      <w:pPr>
        <w:rPr>
          <w:rFonts w:asciiTheme="minorHAnsi" w:hAnsiTheme="minorHAnsi" w:cstheme="minorHAnsi"/>
        </w:rPr>
      </w:pPr>
      <w:r w:rsidRPr="006E284A">
        <w:rPr>
          <w:rFonts w:asciiTheme="minorHAnsi" w:hAnsiTheme="minorHAnsi" w:cstheme="minorHAnsi"/>
        </w:rPr>
        <w:t>“</w:t>
      </w:r>
      <w:proofErr w:type="spellStart"/>
      <w:r w:rsidRPr="006E284A">
        <w:rPr>
          <w:rFonts w:asciiTheme="minorHAnsi" w:hAnsiTheme="minorHAnsi" w:cstheme="minorHAnsi"/>
        </w:rPr>
        <w:t>Xristos</w:t>
      </w:r>
      <w:proofErr w:type="spellEnd"/>
      <w:r w:rsidRPr="006E284A">
        <w:rPr>
          <w:rFonts w:asciiTheme="minorHAnsi" w:hAnsiTheme="minorHAnsi" w:cstheme="minorHAnsi"/>
        </w:rPr>
        <w:t xml:space="preserve"> </w:t>
      </w:r>
      <w:proofErr w:type="spellStart"/>
      <w:r w:rsidRPr="006E284A">
        <w:rPr>
          <w:rFonts w:asciiTheme="minorHAnsi" w:hAnsiTheme="minorHAnsi" w:cstheme="minorHAnsi"/>
        </w:rPr>
        <w:t>anesti</w:t>
      </w:r>
      <w:proofErr w:type="spellEnd"/>
      <w:r w:rsidRPr="006E284A">
        <w:rPr>
          <w:rFonts w:asciiTheme="minorHAnsi" w:hAnsiTheme="minorHAnsi" w:cstheme="minorHAnsi"/>
        </w:rPr>
        <w:t xml:space="preserve">!” (Grieks voor: De Heer is opgestaan!) Met deze uitroep begroeten Oosterse christenen elkaar gedurende de gehele paastijd en zo begint </w:t>
      </w:r>
      <w:r w:rsidR="00C80358" w:rsidRPr="006E284A">
        <w:rPr>
          <w:rFonts w:asciiTheme="minorHAnsi" w:hAnsiTheme="minorHAnsi" w:cstheme="minorHAnsi"/>
        </w:rPr>
        <w:t>ook iedere</w:t>
      </w:r>
      <w:r w:rsidRPr="006E284A">
        <w:rPr>
          <w:rFonts w:asciiTheme="minorHAnsi" w:hAnsiTheme="minorHAnsi" w:cstheme="minorHAnsi"/>
        </w:rPr>
        <w:t xml:space="preserve"> toespraak en preek in deze tijd. Er wordt dan door de ander </w:t>
      </w:r>
      <w:r w:rsidR="00DB2C43" w:rsidRPr="006E284A">
        <w:rPr>
          <w:rFonts w:asciiTheme="minorHAnsi" w:hAnsiTheme="minorHAnsi" w:cstheme="minorHAnsi"/>
        </w:rPr>
        <w:t xml:space="preserve">vreugdevol </w:t>
      </w:r>
      <w:r w:rsidRPr="006E284A">
        <w:rPr>
          <w:rFonts w:asciiTheme="minorHAnsi" w:hAnsiTheme="minorHAnsi" w:cstheme="minorHAnsi"/>
        </w:rPr>
        <w:t>op geantwoord met:  “</w:t>
      </w:r>
      <w:proofErr w:type="spellStart"/>
      <w:r w:rsidRPr="006E284A">
        <w:rPr>
          <w:rFonts w:asciiTheme="minorHAnsi" w:hAnsiTheme="minorHAnsi" w:cstheme="minorHAnsi"/>
        </w:rPr>
        <w:t>Alitos</w:t>
      </w:r>
      <w:proofErr w:type="spellEnd"/>
      <w:r w:rsidRPr="006E284A">
        <w:rPr>
          <w:rFonts w:asciiTheme="minorHAnsi" w:hAnsiTheme="minorHAnsi" w:cstheme="minorHAnsi"/>
        </w:rPr>
        <w:t xml:space="preserve"> </w:t>
      </w:r>
      <w:proofErr w:type="spellStart"/>
      <w:r w:rsidRPr="006E284A">
        <w:rPr>
          <w:rFonts w:asciiTheme="minorHAnsi" w:hAnsiTheme="minorHAnsi" w:cstheme="minorHAnsi"/>
        </w:rPr>
        <w:t>anesti</w:t>
      </w:r>
      <w:proofErr w:type="spellEnd"/>
      <w:r w:rsidRPr="006E284A">
        <w:rPr>
          <w:rFonts w:asciiTheme="minorHAnsi" w:hAnsiTheme="minorHAnsi" w:cstheme="minorHAnsi"/>
        </w:rPr>
        <w:t xml:space="preserve">!” (vertaald: Hij is waarlijk verrezen!). Het drukt de paasvreugde uit die deze periode van het kerkelijk jaar </w:t>
      </w:r>
      <w:r w:rsidR="002757FC" w:rsidRPr="006E284A">
        <w:rPr>
          <w:rFonts w:asciiTheme="minorHAnsi" w:hAnsiTheme="minorHAnsi" w:cstheme="minorHAnsi"/>
        </w:rPr>
        <w:t>kleurt.</w:t>
      </w:r>
    </w:p>
    <w:p w14:paraId="7847A03B" w14:textId="1C62BD77" w:rsidR="005E4874" w:rsidRPr="006E284A" w:rsidRDefault="00D03292" w:rsidP="00723ABB">
      <w:pPr>
        <w:rPr>
          <w:rFonts w:asciiTheme="minorHAnsi" w:hAnsiTheme="minorHAnsi" w:cstheme="minorHAnsi"/>
        </w:rPr>
      </w:pPr>
      <w:r w:rsidRPr="006E284A">
        <w:rPr>
          <w:rFonts w:asciiTheme="minorHAnsi" w:hAnsiTheme="minorHAnsi" w:cstheme="minorHAnsi"/>
        </w:rPr>
        <w:t xml:space="preserve">Op deze vijfde zondag van Pasen vieren we nog steeds dat mysterievolle moment dat Christus de dood </w:t>
      </w:r>
      <w:r w:rsidR="002757FC" w:rsidRPr="006E284A">
        <w:rPr>
          <w:rFonts w:asciiTheme="minorHAnsi" w:hAnsiTheme="minorHAnsi" w:cstheme="minorHAnsi"/>
        </w:rPr>
        <w:t xml:space="preserve">heeft overwonnen en met zijn nieuwe leven ook ons nieuw leven schenkt. Het is een ongeloofwaardig verhaal voor veel mensen: dood is dood. Einde oefening. Over en uit. </w:t>
      </w:r>
      <w:r w:rsidR="005E4874" w:rsidRPr="006E284A">
        <w:rPr>
          <w:rFonts w:asciiTheme="minorHAnsi" w:hAnsiTheme="minorHAnsi" w:cstheme="minorHAnsi"/>
        </w:rPr>
        <w:t>M</w:t>
      </w:r>
      <w:r w:rsidR="002757FC" w:rsidRPr="006E284A">
        <w:rPr>
          <w:rFonts w:asciiTheme="minorHAnsi" w:hAnsiTheme="minorHAnsi" w:cstheme="minorHAnsi"/>
        </w:rPr>
        <w:t xml:space="preserve">aar </w:t>
      </w:r>
      <w:r w:rsidR="005E4874" w:rsidRPr="006E284A">
        <w:rPr>
          <w:rFonts w:asciiTheme="minorHAnsi" w:hAnsiTheme="minorHAnsi" w:cstheme="minorHAnsi"/>
        </w:rPr>
        <w:t>bij Jezus</w:t>
      </w:r>
      <w:r w:rsidR="002757FC" w:rsidRPr="006E284A">
        <w:rPr>
          <w:rFonts w:asciiTheme="minorHAnsi" w:hAnsiTheme="minorHAnsi" w:cstheme="minorHAnsi"/>
        </w:rPr>
        <w:t xml:space="preserve"> gaat die vlieger niet op</w:t>
      </w:r>
      <w:r w:rsidR="005E4874" w:rsidRPr="006E284A">
        <w:rPr>
          <w:rFonts w:asciiTheme="minorHAnsi" w:hAnsiTheme="minorHAnsi" w:cstheme="minorHAnsi"/>
        </w:rPr>
        <w:t xml:space="preserve">: </w:t>
      </w:r>
      <w:r w:rsidR="002757FC" w:rsidRPr="006E284A">
        <w:rPr>
          <w:rFonts w:asciiTheme="minorHAnsi" w:hAnsiTheme="minorHAnsi" w:cstheme="minorHAnsi"/>
        </w:rPr>
        <w:t>Hij is niet zomaar een mens die sterft, Hij is de Zoon van God</w:t>
      </w:r>
      <w:r w:rsidR="005E4874" w:rsidRPr="006E284A">
        <w:rPr>
          <w:rFonts w:asciiTheme="minorHAnsi" w:hAnsiTheme="minorHAnsi" w:cstheme="minorHAnsi"/>
        </w:rPr>
        <w:t>!</w:t>
      </w:r>
      <w:r w:rsidR="002757FC" w:rsidRPr="006E284A">
        <w:rPr>
          <w:rFonts w:asciiTheme="minorHAnsi" w:hAnsiTheme="minorHAnsi" w:cstheme="minorHAnsi"/>
        </w:rPr>
        <w:t xml:space="preserve"> In het Evangelie van vandaag horen we Jezus zijn leerlingen op het hart drukken om Hem te geloven: zozeer is Hij verbonden met de Vader, dat in Hem de Vader zichtbaar wordt! Nadat Christus de menselijke dood gestorven is, breekt het ware licht pas echt door</w:t>
      </w:r>
      <w:r w:rsidR="005E4874" w:rsidRPr="006E284A">
        <w:rPr>
          <w:rFonts w:asciiTheme="minorHAnsi" w:hAnsiTheme="minorHAnsi" w:cstheme="minorHAnsi"/>
        </w:rPr>
        <w:t>, want</w:t>
      </w:r>
      <w:r w:rsidR="002757FC" w:rsidRPr="006E284A">
        <w:rPr>
          <w:rFonts w:asciiTheme="minorHAnsi" w:hAnsiTheme="minorHAnsi" w:cstheme="minorHAnsi"/>
        </w:rPr>
        <w:t xml:space="preserve"> </w:t>
      </w:r>
      <w:r w:rsidR="00C80358" w:rsidRPr="006E284A">
        <w:rPr>
          <w:rFonts w:asciiTheme="minorHAnsi" w:hAnsiTheme="minorHAnsi" w:cstheme="minorHAnsi"/>
        </w:rPr>
        <w:t xml:space="preserve">Hij </w:t>
      </w:r>
      <w:r w:rsidR="005E4874" w:rsidRPr="006E284A">
        <w:rPr>
          <w:rFonts w:asciiTheme="minorHAnsi" w:hAnsiTheme="minorHAnsi" w:cstheme="minorHAnsi"/>
        </w:rPr>
        <w:t>í</w:t>
      </w:r>
      <w:r w:rsidR="002757FC" w:rsidRPr="006E284A">
        <w:rPr>
          <w:rFonts w:asciiTheme="minorHAnsi" w:hAnsiTheme="minorHAnsi" w:cstheme="minorHAnsi"/>
        </w:rPr>
        <w:t xml:space="preserve">s </w:t>
      </w:r>
      <w:r w:rsidR="00C80358" w:rsidRPr="006E284A">
        <w:rPr>
          <w:rFonts w:asciiTheme="minorHAnsi" w:hAnsiTheme="minorHAnsi" w:cstheme="minorHAnsi"/>
        </w:rPr>
        <w:t xml:space="preserve">de weg, de waarheid en het </w:t>
      </w:r>
      <w:r w:rsidR="002757FC" w:rsidRPr="006E284A">
        <w:rPr>
          <w:rFonts w:asciiTheme="minorHAnsi" w:hAnsiTheme="minorHAnsi" w:cstheme="minorHAnsi"/>
        </w:rPr>
        <w:t>leven</w:t>
      </w:r>
      <w:r w:rsidR="00C80358" w:rsidRPr="006E284A">
        <w:rPr>
          <w:rFonts w:asciiTheme="minorHAnsi" w:hAnsiTheme="minorHAnsi" w:cstheme="minorHAnsi"/>
        </w:rPr>
        <w:t xml:space="preserve"> zelf! </w:t>
      </w:r>
      <w:r w:rsidR="005E4874" w:rsidRPr="006E284A">
        <w:rPr>
          <w:rFonts w:asciiTheme="minorHAnsi" w:hAnsiTheme="minorHAnsi" w:cstheme="minorHAnsi"/>
        </w:rPr>
        <w:t xml:space="preserve">Voor Hem wijken </w:t>
      </w:r>
      <w:r w:rsidR="002757FC" w:rsidRPr="006E284A">
        <w:rPr>
          <w:rFonts w:asciiTheme="minorHAnsi" w:hAnsiTheme="minorHAnsi" w:cstheme="minorHAnsi"/>
        </w:rPr>
        <w:t>duister</w:t>
      </w:r>
      <w:r w:rsidR="005E4874" w:rsidRPr="006E284A">
        <w:rPr>
          <w:rFonts w:asciiTheme="minorHAnsi" w:hAnsiTheme="minorHAnsi" w:cstheme="minorHAnsi"/>
        </w:rPr>
        <w:t xml:space="preserve">nis </w:t>
      </w:r>
      <w:r w:rsidR="002757FC" w:rsidRPr="006E284A">
        <w:rPr>
          <w:rFonts w:asciiTheme="minorHAnsi" w:hAnsiTheme="minorHAnsi" w:cstheme="minorHAnsi"/>
        </w:rPr>
        <w:t xml:space="preserve">en dood. </w:t>
      </w:r>
    </w:p>
    <w:p w14:paraId="42245A44" w14:textId="07CCCEEC" w:rsidR="00D03292" w:rsidRPr="006E284A" w:rsidRDefault="005E4874" w:rsidP="00723ABB">
      <w:pPr>
        <w:rPr>
          <w:rFonts w:asciiTheme="minorHAnsi" w:hAnsiTheme="minorHAnsi" w:cstheme="minorHAnsi"/>
        </w:rPr>
      </w:pPr>
      <w:r w:rsidRPr="006E284A">
        <w:rPr>
          <w:rFonts w:asciiTheme="minorHAnsi" w:hAnsiTheme="minorHAnsi" w:cstheme="minorHAnsi"/>
        </w:rPr>
        <w:t xml:space="preserve">Wat een kracht, wat een mysterie en wat een gave is het </w:t>
      </w:r>
      <w:r w:rsidR="00C80358" w:rsidRPr="006E284A">
        <w:rPr>
          <w:rFonts w:asciiTheme="minorHAnsi" w:hAnsiTheme="minorHAnsi" w:cstheme="minorHAnsi"/>
        </w:rPr>
        <w:t>dat</w:t>
      </w:r>
      <w:r w:rsidRPr="006E284A">
        <w:rPr>
          <w:rFonts w:asciiTheme="minorHAnsi" w:hAnsiTheme="minorHAnsi" w:cstheme="minorHAnsi"/>
        </w:rPr>
        <w:t xml:space="preserve"> God ons door </w:t>
      </w:r>
      <w:r w:rsidR="00C80358" w:rsidRPr="006E284A">
        <w:rPr>
          <w:rFonts w:asciiTheme="minorHAnsi" w:hAnsiTheme="minorHAnsi" w:cstheme="minorHAnsi"/>
        </w:rPr>
        <w:t xml:space="preserve">het </w:t>
      </w:r>
      <w:r w:rsidRPr="006E284A">
        <w:rPr>
          <w:rFonts w:asciiTheme="minorHAnsi" w:hAnsiTheme="minorHAnsi" w:cstheme="minorHAnsi"/>
        </w:rPr>
        <w:t xml:space="preserve">lijden, </w:t>
      </w:r>
      <w:r w:rsidR="00C80358" w:rsidRPr="006E284A">
        <w:rPr>
          <w:rFonts w:asciiTheme="minorHAnsi" w:hAnsiTheme="minorHAnsi" w:cstheme="minorHAnsi"/>
        </w:rPr>
        <w:t xml:space="preserve">de </w:t>
      </w:r>
      <w:r w:rsidRPr="006E284A">
        <w:rPr>
          <w:rFonts w:asciiTheme="minorHAnsi" w:hAnsiTheme="minorHAnsi" w:cstheme="minorHAnsi"/>
        </w:rPr>
        <w:t xml:space="preserve">dood en </w:t>
      </w:r>
      <w:r w:rsidR="00C80358" w:rsidRPr="006E284A">
        <w:rPr>
          <w:rFonts w:asciiTheme="minorHAnsi" w:hAnsiTheme="minorHAnsi" w:cstheme="minorHAnsi"/>
        </w:rPr>
        <w:t xml:space="preserve">de </w:t>
      </w:r>
      <w:r w:rsidRPr="006E284A">
        <w:rPr>
          <w:rFonts w:asciiTheme="minorHAnsi" w:hAnsiTheme="minorHAnsi" w:cstheme="minorHAnsi"/>
        </w:rPr>
        <w:t xml:space="preserve">verrijzenis van Christus geeft! </w:t>
      </w:r>
      <w:r w:rsidR="00DB2C43" w:rsidRPr="006E284A">
        <w:rPr>
          <w:rFonts w:asciiTheme="minorHAnsi" w:hAnsiTheme="minorHAnsi" w:cstheme="minorHAnsi"/>
        </w:rPr>
        <w:t>D</w:t>
      </w:r>
      <w:r w:rsidR="00C80358" w:rsidRPr="006E284A">
        <w:rPr>
          <w:rFonts w:asciiTheme="minorHAnsi" w:hAnsiTheme="minorHAnsi" w:cstheme="minorHAnsi"/>
        </w:rPr>
        <w:t xml:space="preserve">ie gebeurtenis </w:t>
      </w:r>
      <w:r w:rsidR="00DB2C43" w:rsidRPr="006E284A">
        <w:rPr>
          <w:rFonts w:asciiTheme="minorHAnsi" w:hAnsiTheme="minorHAnsi" w:cstheme="minorHAnsi"/>
        </w:rPr>
        <w:t>op de vroege paasmorgen werkt nog steeds door en duurt voort</w:t>
      </w:r>
      <w:r w:rsidRPr="006E284A">
        <w:rPr>
          <w:rFonts w:asciiTheme="minorHAnsi" w:hAnsiTheme="minorHAnsi" w:cstheme="minorHAnsi"/>
        </w:rPr>
        <w:t xml:space="preserve"> tot op de dag van vandaag! De Heer die toen </w:t>
      </w:r>
      <w:r w:rsidR="00DB2C43" w:rsidRPr="006E284A">
        <w:rPr>
          <w:rFonts w:asciiTheme="minorHAnsi" w:hAnsiTheme="minorHAnsi" w:cstheme="minorHAnsi"/>
        </w:rPr>
        <w:t xml:space="preserve">in de vroege </w:t>
      </w:r>
      <w:r w:rsidRPr="006E284A">
        <w:rPr>
          <w:rFonts w:asciiTheme="minorHAnsi" w:hAnsiTheme="minorHAnsi" w:cstheme="minorHAnsi"/>
        </w:rPr>
        <w:t>morgen aan de vrouwen en later aan zijn apostelen verscheen, is ook hier onder ons aanwezig vandaag: in het Woord dat we hebben gehoord, in u als gemeenschap, in de celebrant en op een heel bijzondere manier straks in de Eucharistie onder de gedaanten van brood en wijn: zijn Lichaam en Bloed.</w:t>
      </w:r>
    </w:p>
    <w:p w14:paraId="0F78851E" w14:textId="05F0F0F0" w:rsidR="00FE0CAA" w:rsidRPr="006E284A" w:rsidRDefault="004870BB" w:rsidP="006E284A">
      <w:pPr>
        <w:pStyle w:val="pf0"/>
        <w:jc w:val="both"/>
        <w:rPr>
          <w:rFonts w:asciiTheme="minorHAnsi" w:hAnsiTheme="minorHAnsi" w:cstheme="minorHAnsi"/>
          <w:sz w:val="22"/>
          <w:szCs w:val="22"/>
        </w:rPr>
      </w:pPr>
      <w:bookmarkStart w:id="0" w:name="_Hlk129343712"/>
      <w:r w:rsidRPr="006E284A">
        <w:rPr>
          <w:rFonts w:asciiTheme="minorHAnsi" w:hAnsiTheme="minorHAnsi" w:cstheme="minorHAnsi"/>
          <w:sz w:val="22"/>
          <w:szCs w:val="22"/>
        </w:rPr>
        <w:t>Het vieren van d</w:t>
      </w:r>
      <w:r w:rsidR="00690F96" w:rsidRPr="006E284A">
        <w:rPr>
          <w:rFonts w:asciiTheme="minorHAnsi" w:hAnsiTheme="minorHAnsi" w:cstheme="minorHAnsi"/>
          <w:sz w:val="22"/>
          <w:szCs w:val="22"/>
        </w:rPr>
        <w:t>e Eucharistie</w:t>
      </w:r>
      <w:r w:rsidR="005E4874" w:rsidRPr="006E284A">
        <w:rPr>
          <w:rFonts w:asciiTheme="minorHAnsi" w:hAnsiTheme="minorHAnsi" w:cstheme="minorHAnsi"/>
          <w:sz w:val="22"/>
          <w:szCs w:val="22"/>
        </w:rPr>
        <w:t xml:space="preserve"> is vanaf het allereerste begin </w:t>
      </w:r>
      <w:r w:rsidR="00690F96" w:rsidRPr="006E284A">
        <w:rPr>
          <w:rFonts w:asciiTheme="minorHAnsi" w:hAnsiTheme="minorHAnsi" w:cstheme="minorHAnsi"/>
          <w:sz w:val="22"/>
          <w:szCs w:val="22"/>
        </w:rPr>
        <w:t>kenmerk</w:t>
      </w:r>
      <w:r w:rsidRPr="006E284A">
        <w:rPr>
          <w:rFonts w:asciiTheme="minorHAnsi" w:hAnsiTheme="minorHAnsi" w:cstheme="minorHAnsi"/>
          <w:sz w:val="22"/>
          <w:szCs w:val="22"/>
        </w:rPr>
        <w:t xml:space="preserve">end </w:t>
      </w:r>
      <w:r w:rsidR="00690F96" w:rsidRPr="006E284A">
        <w:rPr>
          <w:rFonts w:asciiTheme="minorHAnsi" w:hAnsiTheme="minorHAnsi" w:cstheme="minorHAnsi"/>
          <w:sz w:val="22"/>
          <w:szCs w:val="22"/>
        </w:rPr>
        <w:t xml:space="preserve"> geweest voor de christenen.</w:t>
      </w:r>
      <w:bookmarkEnd w:id="0"/>
      <w:r w:rsidR="00EF216D" w:rsidRPr="006E284A">
        <w:rPr>
          <w:rFonts w:asciiTheme="minorHAnsi" w:hAnsiTheme="minorHAnsi" w:cstheme="minorHAnsi"/>
          <w:sz w:val="22"/>
          <w:szCs w:val="22"/>
        </w:rPr>
        <w:t xml:space="preserve"> </w:t>
      </w:r>
      <w:bookmarkStart w:id="1" w:name="_Hlk129343744"/>
      <w:r w:rsidR="006E284A" w:rsidRPr="006E284A">
        <w:rPr>
          <w:rFonts w:asciiTheme="minorHAnsi" w:hAnsiTheme="minorHAnsi" w:cstheme="minorHAnsi"/>
          <w:color w:val="242424"/>
          <w:sz w:val="22"/>
          <w:szCs w:val="22"/>
        </w:rPr>
        <w:t xml:space="preserve">Geleidelijk aan ontwikkelden zich, voorafgaand aan de Reformatie, eigen liturgische accenten in de Oosterse en in de Westerse kerken: in kerkbouw en kerkinrichting, in de liturgische gewaden en gebruiksvoorwerpen, in liturgisch gebed, in beeld, geluid en geur. Maar zowel in deze Oosterse als Westerse kerken wordt het hele aardse leven van Christus verkondigd, tegenwoordig gesteld en in zekere zin ook verbeeld: van de aankondiging en geboorte tot aan lijden en dood, maar ook de </w:t>
      </w:r>
      <w:r w:rsidR="006E284A" w:rsidRPr="006E284A">
        <w:rPr>
          <w:rFonts w:asciiTheme="minorHAnsi" w:hAnsiTheme="minorHAnsi" w:cstheme="minorHAnsi"/>
          <w:color w:val="242424"/>
          <w:sz w:val="22"/>
          <w:szCs w:val="22"/>
        </w:rPr>
        <w:lastRenderedPageBreak/>
        <w:t>verrijzenis en de aanwezigheid van Christus onder ons hier en nu wordt sacramenteel gevierd.</w:t>
      </w:r>
      <w:r w:rsidR="006E284A" w:rsidRPr="006E284A">
        <w:rPr>
          <w:rFonts w:asciiTheme="minorHAnsi" w:hAnsiTheme="minorHAnsi" w:cstheme="minorHAnsi"/>
          <w:color w:val="242424"/>
          <w:sz w:val="22"/>
          <w:szCs w:val="22"/>
        </w:rPr>
        <w:t xml:space="preserve"> </w:t>
      </w:r>
      <w:r w:rsidR="00FE0CAA" w:rsidRPr="006E284A">
        <w:rPr>
          <w:rFonts w:asciiTheme="minorHAnsi" w:hAnsiTheme="minorHAnsi" w:cstheme="minorHAnsi"/>
          <w:sz w:val="22"/>
          <w:szCs w:val="22"/>
        </w:rPr>
        <w:t xml:space="preserve">Als je deelneemt aan deze Liturgie word je er als het ware in opgenomen, zonder misschien ieder woord te begrijpen. Je wordt ingevoegd in het mysterie van Christus, zoals de apostel Petrus schrijft in zijn brief, waaruit we vandaag lezen: “Laat ook uzelf als levende stenen voegen in de bouw van de geestelijke tempel.”. </w:t>
      </w:r>
    </w:p>
    <w:bookmarkEnd w:id="1"/>
    <w:p w14:paraId="0CBB9DA3" w14:textId="14514EE5" w:rsidR="005E4874" w:rsidRPr="006E284A" w:rsidRDefault="006E284A" w:rsidP="006E284A">
      <w:pPr>
        <w:pStyle w:val="pf0"/>
        <w:jc w:val="both"/>
        <w:rPr>
          <w:rFonts w:asciiTheme="minorHAnsi" w:hAnsiTheme="minorHAnsi" w:cstheme="minorHAnsi"/>
          <w:sz w:val="22"/>
          <w:szCs w:val="22"/>
        </w:rPr>
      </w:pPr>
      <w:r w:rsidRPr="006E284A">
        <w:rPr>
          <w:rFonts w:asciiTheme="minorHAnsi" w:hAnsiTheme="minorHAnsi" w:cstheme="minorHAnsi"/>
          <w:color w:val="242424"/>
          <w:sz w:val="22"/>
          <w:szCs w:val="22"/>
        </w:rPr>
        <w:t>Wat de Oosterse kerken betreft: de indrukwekkende liturgie die de Orthodoxe Kerken, maar ook de met Rome verbonden Oosters Katholieke Kerken – met eigen accenten voor elke ritus – vieren, verbindt hen sterk met elkaar.</w:t>
      </w:r>
      <w:r w:rsidRPr="006E284A">
        <w:rPr>
          <w:rFonts w:asciiTheme="minorHAnsi" w:hAnsiTheme="minorHAnsi" w:cstheme="minorHAnsi"/>
          <w:color w:val="242424"/>
          <w:sz w:val="22"/>
          <w:szCs w:val="22"/>
        </w:rPr>
        <w:t xml:space="preserve"> </w:t>
      </w:r>
      <w:r w:rsidR="00FE0CAA" w:rsidRPr="006E284A">
        <w:rPr>
          <w:rFonts w:asciiTheme="minorHAnsi" w:hAnsiTheme="minorHAnsi" w:cstheme="minorHAnsi"/>
          <w:sz w:val="22"/>
          <w:szCs w:val="22"/>
        </w:rPr>
        <w:t>Maar na de inval van het Russische leger in Oekraïne op 24 februari vorig jaar is deze verbondenheid ingewikkeld en soms zelfs pijnlijk</w:t>
      </w:r>
      <w:r w:rsidR="009029AA" w:rsidRPr="006E284A">
        <w:rPr>
          <w:rFonts w:asciiTheme="minorHAnsi" w:hAnsiTheme="minorHAnsi" w:cstheme="minorHAnsi"/>
          <w:sz w:val="22"/>
          <w:szCs w:val="22"/>
        </w:rPr>
        <w:t>, temeer daar de Orthodoxe Kerken doorgaans nationaal zijn georiënteerd</w:t>
      </w:r>
      <w:r w:rsidR="00DB2C43" w:rsidRPr="006E284A">
        <w:rPr>
          <w:rFonts w:asciiTheme="minorHAnsi" w:hAnsiTheme="minorHAnsi" w:cstheme="minorHAnsi"/>
          <w:sz w:val="22"/>
          <w:szCs w:val="22"/>
        </w:rPr>
        <w:t>.</w:t>
      </w:r>
      <w:r w:rsidR="009029AA" w:rsidRPr="006E284A">
        <w:rPr>
          <w:rFonts w:asciiTheme="minorHAnsi" w:hAnsiTheme="minorHAnsi" w:cstheme="minorHAnsi"/>
          <w:sz w:val="22"/>
          <w:szCs w:val="22"/>
        </w:rPr>
        <w:t xml:space="preserve"> Er is  bijvoorbeeld een Grieks Orthodoxe Kerk, Roemeens Orthodoxe Kerk, Russisch Orthodoxe Kerk en Oekraïens Orthodoxe Kerk. De spanningen tussen deze laatste twee zijn begrijpelijk, maar het raakt de hele gemeenschap van Orthodoxe Kerken in Europa!</w:t>
      </w:r>
      <w:r w:rsidR="00723ABB" w:rsidRPr="006E284A">
        <w:rPr>
          <w:rFonts w:asciiTheme="minorHAnsi" w:hAnsiTheme="minorHAnsi" w:cstheme="minorHAnsi"/>
          <w:sz w:val="22"/>
          <w:szCs w:val="22"/>
        </w:rPr>
        <w:t xml:space="preserve"> En die spanningen waren al lang vóór de inval van vorig jaar voelbaar en zichtbaar.</w:t>
      </w:r>
      <w:r w:rsidR="009029AA" w:rsidRPr="006E284A">
        <w:rPr>
          <w:rFonts w:asciiTheme="minorHAnsi" w:hAnsiTheme="minorHAnsi" w:cstheme="minorHAnsi"/>
          <w:sz w:val="22"/>
          <w:szCs w:val="22"/>
        </w:rPr>
        <w:t xml:space="preserve"> Ver</w:t>
      </w:r>
      <w:r w:rsidR="004F0D9D" w:rsidRPr="006E284A">
        <w:rPr>
          <w:rFonts w:asciiTheme="minorHAnsi" w:hAnsiTheme="minorHAnsi" w:cstheme="minorHAnsi"/>
          <w:sz w:val="22"/>
          <w:szCs w:val="22"/>
        </w:rPr>
        <w:t>d</w:t>
      </w:r>
      <w:r w:rsidR="009029AA" w:rsidRPr="006E284A">
        <w:rPr>
          <w:rFonts w:asciiTheme="minorHAnsi" w:hAnsiTheme="minorHAnsi" w:cstheme="minorHAnsi"/>
          <w:sz w:val="22"/>
          <w:szCs w:val="22"/>
        </w:rPr>
        <w:t xml:space="preserve">eeldheid en verscheurdheid zorgen </w:t>
      </w:r>
      <w:r w:rsidR="00DB2C43" w:rsidRPr="006E284A">
        <w:rPr>
          <w:rFonts w:asciiTheme="minorHAnsi" w:hAnsiTheme="minorHAnsi" w:cstheme="minorHAnsi"/>
          <w:sz w:val="22"/>
          <w:szCs w:val="22"/>
        </w:rPr>
        <w:t xml:space="preserve">hierbij </w:t>
      </w:r>
      <w:r w:rsidR="009029AA" w:rsidRPr="006E284A">
        <w:rPr>
          <w:rFonts w:asciiTheme="minorHAnsi" w:hAnsiTheme="minorHAnsi" w:cstheme="minorHAnsi"/>
          <w:sz w:val="22"/>
          <w:szCs w:val="22"/>
        </w:rPr>
        <w:t>voor veel verdriet en pijn. Mensen staan soms recht tegenover elkaar. Er is polarisatie</w:t>
      </w:r>
      <w:r w:rsidR="00DB2C43" w:rsidRPr="006E284A">
        <w:rPr>
          <w:rFonts w:asciiTheme="minorHAnsi" w:hAnsiTheme="minorHAnsi" w:cstheme="minorHAnsi"/>
          <w:sz w:val="22"/>
          <w:szCs w:val="22"/>
        </w:rPr>
        <w:t xml:space="preserve"> en haat</w:t>
      </w:r>
      <w:r w:rsidR="009029AA" w:rsidRPr="006E284A">
        <w:rPr>
          <w:rFonts w:asciiTheme="minorHAnsi" w:hAnsiTheme="minorHAnsi" w:cstheme="minorHAnsi"/>
          <w:sz w:val="22"/>
          <w:szCs w:val="22"/>
        </w:rPr>
        <w:t xml:space="preserve">. Maar daartussendoor is iets anders zichtbaar: Russen, </w:t>
      </w:r>
      <w:r w:rsidR="00F9348E" w:rsidRPr="006E284A">
        <w:rPr>
          <w:rFonts w:asciiTheme="minorHAnsi" w:hAnsiTheme="minorHAnsi" w:cstheme="minorHAnsi"/>
          <w:sz w:val="22"/>
          <w:szCs w:val="22"/>
        </w:rPr>
        <w:t>Oekraïners</w:t>
      </w:r>
      <w:r w:rsidR="009029AA" w:rsidRPr="006E284A">
        <w:rPr>
          <w:rFonts w:asciiTheme="minorHAnsi" w:hAnsiTheme="minorHAnsi" w:cstheme="minorHAnsi"/>
          <w:sz w:val="22"/>
          <w:szCs w:val="22"/>
        </w:rPr>
        <w:t xml:space="preserve"> en </w:t>
      </w:r>
      <w:r w:rsidR="00F9348E" w:rsidRPr="006E284A">
        <w:rPr>
          <w:rFonts w:asciiTheme="minorHAnsi" w:hAnsiTheme="minorHAnsi" w:cstheme="minorHAnsi"/>
          <w:sz w:val="22"/>
          <w:szCs w:val="22"/>
        </w:rPr>
        <w:t xml:space="preserve">gelovigen met </w:t>
      </w:r>
      <w:r w:rsidR="009029AA" w:rsidRPr="006E284A">
        <w:rPr>
          <w:rFonts w:asciiTheme="minorHAnsi" w:hAnsiTheme="minorHAnsi" w:cstheme="minorHAnsi"/>
          <w:sz w:val="22"/>
          <w:szCs w:val="22"/>
        </w:rPr>
        <w:t>andere nationaliteiten, die gewoon waren met elkaar samen te komen voor de Liturgie</w:t>
      </w:r>
      <w:r w:rsidR="00F9348E" w:rsidRPr="006E284A">
        <w:rPr>
          <w:rFonts w:asciiTheme="minorHAnsi" w:hAnsiTheme="minorHAnsi" w:cstheme="minorHAnsi"/>
          <w:sz w:val="22"/>
          <w:szCs w:val="22"/>
        </w:rPr>
        <w:t>, blijven samenkomen. Zij laten zien dat Christus met zijn verrijzenis zonde en dood heeft vertrapt en overwonnen. Dát is immers de boodschap van Pasen. Zijn gebroken en vernederde lichaam is verheerlijkt en stond op uit de dood.</w:t>
      </w:r>
    </w:p>
    <w:p w14:paraId="5E66B10A" w14:textId="3E46015E" w:rsidR="00F9348E" w:rsidRPr="006E284A" w:rsidRDefault="00F9348E" w:rsidP="00723ABB">
      <w:pPr>
        <w:rPr>
          <w:rFonts w:asciiTheme="minorHAnsi" w:hAnsiTheme="minorHAnsi" w:cstheme="minorHAnsi"/>
        </w:rPr>
      </w:pPr>
      <w:r w:rsidRPr="006E284A">
        <w:rPr>
          <w:rFonts w:asciiTheme="minorHAnsi" w:hAnsiTheme="minorHAnsi" w:cstheme="minorHAnsi"/>
        </w:rPr>
        <w:t xml:space="preserve">De apostel Paulus schrijft over de Kerk als het lichaam van Christus: Wij zijn de ledematen en Hij is het hoofd. De apostel Petrus horen we vandaag in zijn brief zeggen dat wij de levende stenen zijn van de geestelijke tempel, het bouwwerk waarvan Christus zelf de hoeksteen is. </w:t>
      </w:r>
      <w:r w:rsidR="00DB2C43" w:rsidRPr="006E284A">
        <w:rPr>
          <w:rFonts w:asciiTheme="minorHAnsi" w:hAnsiTheme="minorHAnsi" w:cstheme="minorHAnsi"/>
        </w:rPr>
        <w:t xml:space="preserve">Wanneer </w:t>
      </w:r>
      <w:r w:rsidRPr="006E284A">
        <w:rPr>
          <w:rFonts w:asciiTheme="minorHAnsi" w:hAnsiTheme="minorHAnsi" w:cstheme="minorHAnsi"/>
        </w:rPr>
        <w:t xml:space="preserve">we op die manier ook kijken naar de Kerk, in al zijn verscheidenheid en zelfs met al haar scheuren, dan wordt ons vandaag gevraagd om niet zomaar stenen weg te gooien. Er wordt ons niet gevraagd om door dit conflict een keuze te maken om de ene Kerk in het bouwwerk toe te laten en de andere Kerk </w:t>
      </w:r>
      <w:r w:rsidR="00DB2C43" w:rsidRPr="006E284A">
        <w:rPr>
          <w:rFonts w:asciiTheme="minorHAnsi" w:hAnsiTheme="minorHAnsi" w:cstheme="minorHAnsi"/>
        </w:rPr>
        <w:t>eruit te gooien</w:t>
      </w:r>
      <w:r w:rsidRPr="006E284A">
        <w:rPr>
          <w:rFonts w:asciiTheme="minorHAnsi" w:hAnsiTheme="minorHAnsi" w:cstheme="minorHAnsi"/>
        </w:rPr>
        <w:t xml:space="preserve">. Met andere woorden: vriend of vijand </w:t>
      </w:r>
      <w:r w:rsidR="00DB2C43" w:rsidRPr="006E284A">
        <w:rPr>
          <w:rFonts w:asciiTheme="minorHAnsi" w:hAnsiTheme="minorHAnsi" w:cstheme="minorHAnsi"/>
        </w:rPr>
        <w:t>we maken allen</w:t>
      </w:r>
      <w:r w:rsidRPr="006E284A">
        <w:rPr>
          <w:rFonts w:asciiTheme="minorHAnsi" w:hAnsiTheme="minorHAnsi" w:cstheme="minorHAnsi"/>
        </w:rPr>
        <w:t xml:space="preserve"> deel uit van het lichaam van Christus en het uitsluiten van </w:t>
      </w:r>
      <w:r w:rsidR="00DB2C43" w:rsidRPr="006E284A">
        <w:rPr>
          <w:rFonts w:asciiTheme="minorHAnsi" w:hAnsiTheme="minorHAnsi" w:cstheme="minorHAnsi"/>
        </w:rPr>
        <w:t>een deel van deze Kerk betekent het uitwerpen van een deel van het lichaam van Christus.</w:t>
      </w:r>
    </w:p>
    <w:p w14:paraId="5361A39A" w14:textId="1A7E5F8D" w:rsidR="009029AA" w:rsidRPr="006E284A" w:rsidRDefault="00B97682" w:rsidP="00723ABB">
      <w:pPr>
        <w:rPr>
          <w:rFonts w:asciiTheme="minorHAnsi" w:hAnsiTheme="minorHAnsi" w:cstheme="minorHAnsi"/>
        </w:rPr>
      </w:pPr>
      <w:r w:rsidRPr="006E284A">
        <w:rPr>
          <w:rFonts w:asciiTheme="minorHAnsi" w:hAnsiTheme="minorHAnsi" w:cstheme="minorHAnsi"/>
        </w:rPr>
        <w:t>Paulus schrijft in zijn brief aan de Korintiërs: “Wanneer één lid lijdt, delen alle ledematen in het lijden”</w:t>
      </w:r>
      <w:r w:rsidR="004870BB" w:rsidRPr="006E284A">
        <w:rPr>
          <w:rFonts w:asciiTheme="minorHAnsi" w:hAnsiTheme="minorHAnsi" w:cstheme="minorHAnsi"/>
        </w:rPr>
        <w:t xml:space="preserve"> </w:t>
      </w:r>
      <w:r w:rsidRPr="006E284A">
        <w:rPr>
          <w:rFonts w:asciiTheme="minorHAnsi" w:hAnsiTheme="minorHAnsi" w:cstheme="minorHAnsi"/>
        </w:rPr>
        <w:t>(1 Kor. 12, 6a). We moeten dus concluderen dat de oorlog in Oekraïne niet alleen de Orthodoxe Kerken van Oekraïne en Rusland, maar alle Kerken raakt. Hoe komen we hier ooit uit?</w:t>
      </w:r>
    </w:p>
    <w:p w14:paraId="664FF4D7" w14:textId="522FFA80" w:rsidR="00B97682" w:rsidRPr="006E284A" w:rsidRDefault="00B97682" w:rsidP="00723ABB">
      <w:pPr>
        <w:rPr>
          <w:rFonts w:asciiTheme="minorHAnsi" w:hAnsiTheme="minorHAnsi" w:cstheme="minorHAnsi"/>
        </w:rPr>
      </w:pPr>
      <w:r w:rsidRPr="006E284A">
        <w:rPr>
          <w:rFonts w:asciiTheme="minorHAnsi" w:hAnsiTheme="minorHAnsi" w:cstheme="minorHAnsi"/>
        </w:rPr>
        <w:t xml:space="preserve">Misschien </w:t>
      </w:r>
      <w:r w:rsidR="008878C7" w:rsidRPr="006E284A">
        <w:rPr>
          <w:rFonts w:asciiTheme="minorHAnsi" w:hAnsiTheme="minorHAnsi" w:cstheme="minorHAnsi"/>
        </w:rPr>
        <w:t>door</w:t>
      </w:r>
      <w:r w:rsidRPr="006E284A">
        <w:rPr>
          <w:rFonts w:asciiTheme="minorHAnsi" w:hAnsiTheme="minorHAnsi" w:cstheme="minorHAnsi"/>
        </w:rPr>
        <w:t xml:space="preserve"> ons te realiseren dat Christus</w:t>
      </w:r>
      <w:r w:rsidR="008878C7" w:rsidRPr="006E284A">
        <w:rPr>
          <w:rFonts w:asciiTheme="minorHAnsi" w:hAnsiTheme="minorHAnsi" w:cstheme="minorHAnsi"/>
        </w:rPr>
        <w:t>’</w:t>
      </w:r>
      <w:r w:rsidRPr="006E284A">
        <w:rPr>
          <w:rFonts w:asciiTheme="minorHAnsi" w:hAnsiTheme="minorHAnsi" w:cstheme="minorHAnsi"/>
        </w:rPr>
        <w:t xml:space="preserve"> gebroken lichaam in het donkere graf rustte, maar dat Hij is opgestaan in heerlijkheid. Op een soortgelijke wijze zegt de apostel Petrus vandaag in zijn brief: “Gij zijt een uitverkoren geslacht […] Gods eigen volk, bestemd om de roemruchte daden te verkondigen van Hem die u uit de duisternis heeft geroepen.”</w:t>
      </w:r>
    </w:p>
    <w:p w14:paraId="7A49AD9E" w14:textId="77777777" w:rsidR="00723ABB" w:rsidRPr="006E284A" w:rsidRDefault="008878C7" w:rsidP="00723ABB">
      <w:pPr>
        <w:rPr>
          <w:rFonts w:asciiTheme="minorHAnsi" w:hAnsiTheme="minorHAnsi" w:cstheme="minorHAnsi"/>
        </w:rPr>
      </w:pPr>
      <w:r w:rsidRPr="006E284A">
        <w:rPr>
          <w:rFonts w:asciiTheme="minorHAnsi" w:hAnsiTheme="minorHAnsi" w:cstheme="minorHAnsi"/>
        </w:rPr>
        <w:t xml:space="preserve">Laten wij dan vertrekken vanuit dat lege graf, vanuit onze verbondenheid met de verrezen Heer. Laten wij dan, gesterkt door Gods Heilige Geest niet onverschillig raken of haatdragend worden, maar verkondigers van het evangelie en voorvechters van de vrede. Laten we elkaar vasthouden om samen dat lichaam van Christus te vormen, die de Kerk ten diepste is. </w:t>
      </w:r>
    </w:p>
    <w:p w14:paraId="15A9D9E4" w14:textId="3514CEAE" w:rsidR="008878C7" w:rsidRPr="006E284A" w:rsidRDefault="008878C7" w:rsidP="00723ABB">
      <w:pPr>
        <w:rPr>
          <w:rFonts w:asciiTheme="minorHAnsi" w:hAnsiTheme="minorHAnsi" w:cstheme="minorHAnsi"/>
        </w:rPr>
      </w:pPr>
      <w:r w:rsidRPr="006E284A">
        <w:rPr>
          <w:rFonts w:asciiTheme="minorHAnsi" w:hAnsiTheme="minorHAnsi" w:cstheme="minorHAnsi"/>
        </w:rPr>
        <w:t>Amen.</w:t>
      </w:r>
    </w:p>
    <w:p w14:paraId="142D25BB" w14:textId="230D3F04" w:rsidR="008878C7" w:rsidRDefault="008878C7" w:rsidP="00723ABB">
      <w:r>
        <w:br w:type="page"/>
      </w:r>
    </w:p>
    <w:p w14:paraId="4E374C40" w14:textId="59227CD3" w:rsidR="008878C7" w:rsidRPr="006E3650" w:rsidRDefault="00723ABB" w:rsidP="00723ABB">
      <w:pPr>
        <w:pStyle w:val="Kop1"/>
      </w:pPr>
      <w:r w:rsidRPr="006E3650">
        <w:lastRenderedPageBreak/>
        <w:t>Voorbeden</w:t>
      </w:r>
    </w:p>
    <w:p w14:paraId="65CBFAB2" w14:textId="5D5D79EB" w:rsidR="008878C7" w:rsidRDefault="008878C7" w:rsidP="002E6A34">
      <w:pPr>
        <w:pStyle w:val="Geenafstand"/>
        <w:rPr>
          <w:shd w:val="clear" w:color="auto" w:fill="FFFFFF"/>
        </w:rPr>
      </w:pPr>
    </w:p>
    <w:p w14:paraId="661B24DB" w14:textId="52210193" w:rsidR="008878C7" w:rsidRPr="00CC5DFD" w:rsidRDefault="008878C7" w:rsidP="002E6A34">
      <w:pPr>
        <w:pStyle w:val="Geenafstand"/>
        <w:rPr>
          <w:rFonts w:cstheme="minorHAnsi"/>
          <w:i/>
          <w:iCs/>
          <w:shd w:val="clear" w:color="auto" w:fill="FFFFFF"/>
        </w:rPr>
      </w:pPr>
      <w:r w:rsidRPr="00CC5DFD">
        <w:rPr>
          <w:rFonts w:cstheme="minorHAnsi"/>
          <w:i/>
          <w:iCs/>
          <w:shd w:val="clear" w:color="auto" w:fill="FFFFFF"/>
        </w:rPr>
        <w:t>De Verrezen Heer heeft ons gevraagd om één te zijn. Maar het lukt ons moeilijk, juist ook in tijden van oorlog, conflicten en spanningen. Richten wij ons daarom tot God de Vader en vragen wij Hem te luisteren naar de gebeden die wij in onze zwakheid en gebrokenheid aan Hem voorleggen:</w:t>
      </w:r>
    </w:p>
    <w:p w14:paraId="57464D00" w14:textId="3F04E8B8" w:rsidR="008878C7" w:rsidRPr="006E3650" w:rsidRDefault="008878C7" w:rsidP="002E6A34">
      <w:pPr>
        <w:pStyle w:val="Geenafstand"/>
        <w:rPr>
          <w:rFonts w:cstheme="minorHAnsi"/>
          <w:shd w:val="clear" w:color="auto" w:fill="FFFFFF"/>
        </w:rPr>
      </w:pPr>
    </w:p>
    <w:p w14:paraId="24434ECC" w14:textId="039F32A2" w:rsidR="008878C7" w:rsidRPr="006E3650" w:rsidRDefault="008878C7" w:rsidP="006E3650">
      <w:pPr>
        <w:pStyle w:val="Geenafstand"/>
        <w:rPr>
          <w:rFonts w:cstheme="minorHAnsi"/>
          <w:shd w:val="clear" w:color="auto" w:fill="FFFFFF"/>
        </w:rPr>
      </w:pPr>
      <w:r w:rsidRPr="006E3650">
        <w:rPr>
          <w:rFonts w:cstheme="minorHAnsi"/>
          <w:shd w:val="clear" w:color="auto" w:fill="FFFFFF"/>
        </w:rPr>
        <w:t>Bidden wij voor de Kerk, het lichaam van Christus, dat verscheurd en verdeeld is; dat zij door de kracht van de Heilige Geest geheeld mag worden. Bidden we bijzonder voor de Orthodoxe Kerken in Europa, dat zij de dialoog mogen blijven voeren en zich gezamenlijk inzetten voor eenheid en vrede. Laat ons bidden…</w:t>
      </w:r>
    </w:p>
    <w:p w14:paraId="0D662E4C" w14:textId="77777777" w:rsidR="002E6A34" w:rsidRPr="006E3650" w:rsidRDefault="002E6A34" w:rsidP="002E6A34">
      <w:pPr>
        <w:pStyle w:val="Geenafstand"/>
        <w:rPr>
          <w:rFonts w:cstheme="minorHAnsi"/>
          <w:shd w:val="clear" w:color="auto" w:fill="FFFFFF"/>
        </w:rPr>
      </w:pPr>
    </w:p>
    <w:p w14:paraId="65C5E101" w14:textId="20C3AEE3" w:rsidR="00043FAF" w:rsidRPr="006E3650" w:rsidRDefault="008878C7" w:rsidP="006E3650">
      <w:pPr>
        <w:pStyle w:val="Geenafstand"/>
        <w:rPr>
          <w:rFonts w:cstheme="minorHAnsi"/>
          <w:shd w:val="clear" w:color="auto" w:fill="FFFFFF"/>
        </w:rPr>
      </w:pPr>
      <w:r w:rsidRPr="006E3650">
        <w:rPr>
          <w:rFonts w:cstheme="minorHAnsi"/>
          <w:shd w:val="clear" w:color="auto" w:fill="FFFFFF"/>
        </w:rPr>
        <w:t>Bidden wij voor de wereld waarin we leven</w:t>
      </w:r>
      <w:r w:rsidR="002E6A34" w:rsidRPr="006E3650">
        <w:rPr>
          <w:rFonts w:cstheme="minorHAnsi"/>
          <w:shd w:val="clear" w:color="auto" w:fill="FFFFFF"/>
        </w:rPr>
        <w:t xml:space="preserve"> en</w:t>
      </w:r>
      <w:r w:rsidRPr="006E3650">
        <w:rPr>
          <w:rFonts w:cstheme="minorHAnsi"/>
          <w:shd w:val="clear" w:color="auto" w:fill="FFFFFF"/>
        </w:rPr>
        <w:t xml:space="preserve"> waarvan de gebrokenheid zichtbaar wordt in oorlog, haat en ongerechtigheid</w:t>
      </w:r>
      <w:r w:rsidR="002E6A34" w:rsidRPr="006E3650">
        <w:rPr>
          <w:rFonts w:cstheme="minorHAnsi"/>
          <w:shd w:val="clear" w:color="auto" w:fill="FFFFFF"/>
        </w:rPr>
        <w:t>: dat regeringsleiders zich niet laten verblinden door angst, hebzucht of macht, maar dat zij zich inzetten voor het beëindigen van conflicten en dienstbaar zijn aan het welzijn van de mensen die aan hun zorgen zijn toevertrouwd.</w:t>
      </w:r>
    </w:p>
    <w:p w14:paraId="0ADBBF23" w14:textId="77777777" w:rsidR="006E3650" w:rsidRPr="006E3650" w:rsidRDefault="002E6A34" w:rsidP="006E3650">
      <w:pPr>
        <w:pStyle w:val="Geenafstand"/>
        <w:rPr>
          <w:rFonts w:cstheme="minorHAnsi"/>
          <w:shd w:val="clear" w:color="auto" w:fill="FFFFFF"/>
        </w:rPr>
      </w:pPr>
      <w:r w:rsidRPr="006E3650">
        <w:rPr>
          <w:rFonts w:cstheme="minorHAnsi"/>
          <w:shd w:val="clear" w:color="auto" w:fill="FFFFFF"/>
        </w:rPr>
        <w:t>Laat ons bidden…</w:t>
      </w:r>
    </w:p>
    <w:p w14:paraId="6066EF92" w14:textId="77777777" w:rsidR="006E3650" w:rsidRPr="006E3650" w:rsidRDefault="006E3650" w:rsidP="006E3650">
      <w:pPr>
        <w:pStyle w:val="Geenafstand"/>
        <w:ind w:firstLine="708"/>
        <w:rPr>
          <w:rFonts w:cstheme="minorHAnsi"/>
          <w:shd w:val="clear" w:color="auto" w:fill="FFFFFF"/>
        </w:rPr>
      </w:pPr>
    </w:p>
    <w:p w14:paraId="5E56521E" w14:textId="2B4064C7" w:rsidR="006E3650" w:rsidRPr="006E3650" w:rsidRDefault="002E6A34" w:rsidP="006E3650">
      <w:pPr>
        <w:pStyle w:val="Geenafstand"/>
        <w:rPr>
          <w:rFonts w:cstheme="minorHAnsi"/>
          <w:shd w:val="clear" w:color="auto" w:fill="FFFFFF"/>
        </w:rPr>
      </w:pPr>
      <w:r w:rsidRPr="006E3650">
        <w:rPr>
          <w:rFonts w:cstheme="minorHAnsi"/>
          <w:shd w:val="clear" w:color="auto" w:fill="FFFFFF"/>
        </w:rPr>
        <w:t>Bidden wij voor al die mensen die te lijden hebben aan de verdeeldheid van landen en kerken. Bidden wij voor die mensen die geraakt zijn door de oorlog en ontheemd zijn. Voor de vele miljoenen vluchtelingen, dat zij een veilig thuis mogen vinden en steun van mensen mogen ontvangen.</w:t>
      </w:r>
    </w:p>
    <w:p w14:paraId="703295F2" w14:textId="1013B012" w:rsidR="002E6A34" w:rsidRPr="006E3650" w:rsidRDefault="002E6A34" w:rsidP="006E3650">
      <w:pPr>
        <w:pStyle w:val="Geenafstand"/>
        <w:rPr>
          <w:rFonts w:cstheme="minorHAnsi"/>
          <w:shd w:val="clear" w:color="auto" w:fill="FFFFFF"/>
        </w:rPr>
      </w:pPr>
      <w:r w:rsidRPr="006E3650">
        <w:rPr>
          <w:rFonts w:cstheme="minorHAnsi"/>
          <w:shd w:val="clear" w:color="auto" w:fill="FFFFFF"/>
        </w:rPr>
        <w:t>Laat ons bidden…</w:t>
      </w:r>
    </w:p>
    <w:p w14:paraId="79BA1CEF" w14:textId="73F50065" w:rsidR="002E6A34" w:rsidRPr="006E3650" w:rsidRDefault="002E6A34" w:rsidP="002E6A34">
      <w:pPr>
        <w:pStyle w:val="Geenafstand"/>
        <w:rPr>
          <w:rFonts w:cstheme="minorHAnsi"/>
          <w:shd w:val="clear" w:color="auto" w:fill="FFFFFF"/>
        </w:rPr>
      </w:pPr>
    </w:p>
    <w:p w14:paraId="191D2166" w14:textId="4664C3AA" w:rsidR="002E6A34" w:rsidRPr="006E3650" w:rsidRDefault="002E6A34" w:rsidP="006E3650">
      <w:pPr>
        <w:pStyle w:val="Geenafstand"/>
        <w:rPr>
          <w:rFonts w:cstheme="minorHAnsi"/>
          <w:shd w:val="clear" w:color="auto" w:fill="FFFFFF"/>
        </w:rPr>
      </w:pPr>
      <w:r w:rsidRPr="006E3650">
        <w:rPr>
          <w:rFonts w:cstheme="minorHAnsi"/>
          <w:shd w:val="clear" w:color="auto" w:fill="FFFFFF"/>
        </w:rPr>
        <w:t>Bidden wij voor onszelf, dat wij onophoudelijk blijven bidden om vrede en eenheid tussen Kerken en dat wij de kracht van Gods Geest mogen ontvangen om ons steentje bij te dragen in de concrete hulp aan onze naasten in nood, onze broeders en zusters.</w:t>
      </w:r>
    </w:p>
    <w:p w14:paraId="26A77C43" w14:textId="22B31ACA" w:rsidR="002E6A34" w:rsidRPr="006E3650" w:rsidRDefault="002E6A34" w:rsidP="006E3650">
      <w:pPr>
        <w:pStyle w:val="Geenafstand"/>
        <w:rPr>
          <w:rFonts w:cstheme="minorHAnsi"/>
          <w:shd w:val="clear" w:color="auto" w:fill="FFFFFF"/>
        </w:rPr>
      </w:pPr>
      <w:r w:rsidRPr="006E3650">
        <w:rPr>
          <w:rFonts w:cstheme="minorHAnsi"/>
          <w:shd w:val="clear" w:color="auto" w:fill="FFFFFF"/>
        </w:rPr>
        <w:t>Laat ons bidden…</w:t>
      </w:r>
    </w:p>
    <w:p w14:paraId="4C177C8B" w14:textId="3C11AD13" w:rsidR="002E6A34" w:rsidRPr="006E3650" w:rsidRDefault="002E6A34" w:rsidP="002E6A34">
      <w:pPr>
        <w:pStyle w:val="Geenafstand"/>
        <w:rPr>
          <w:rFonts w:cstheme="minorHAnsi"/>
          <w:shd w:val="clear" w:color="auto" w:fill="FFFFFF"/>
        </w:rPr>
      </w:pPr>
    </w:p>
    <w:p w14:paraId="513B3A84" w14:textId="77777777" w:rsidR="007F7FAA" w:rsidRPr="006E3650" w:rsidRDefault="002E6A34" w:rsidP="006E3650">
      <w:pPr>
        <w:pStyle w:val="Geenafstand"/>
        <w:rPr>
          <w:rFonts w:cstheme="minorHAnsi"/>
          <w:shd w:val="clear" w:color="auto" w:fill="FFFFFF"/>
        </w:rPr>
      </w:pPr>
      <w:r w:rsidRPr="006E3650">
        <w:rPr>
          <w:rFonts w:cstheme="minorHAnsi"/>
          <w:shd w:val="clear" w:color="auto" w:fill="FFFFFF"/>
        </w:rPr>
        <w:t>Bidden wij voor hen die ons in de dood zijn voorgegaan, dat zij nu het eeuwig leven mogen binnen gaan</w:t>
      </w:r>
      <w:r w:rsidR="00404B7C" w:rsidRPr="006E3650">
        <w:rPr>
          <w:rFonts w:cstheme="minorHAnsi"/>
          <w:shd w:val="clear" w:color="auto" w:fill="FFFFFF"/>
        </w:rPr>
        <w:t xml:space="preserve"> en als deel van de Kerk van Christus voor ons ten beste mogen spreken. </w:t>
      </w:r>
    </w:p>
    <w:p w14:paraId="0D297DCF" w14:textId="43DF90E3" w:rsidR="002E6A34" w:rsidRPr="006E3650" w:rsidRDefault="00404B7C" w:rsidP="006E3650">
      <w:pPr>
        <w:pStyle w:val="Geenafstand"/>
        <w:rPr>
          <w:rFonts w:cstheme="minorHAnsi"/>
          <w:shd w:val="clear" w:color="auto" w:fill="FFFFFF"/>
        </w:rPr>
      </w:pPr>
      <w:r w:rsidRPr="006E3650">
        <w:rPr>
          <w:rFonts w:cstheme="minorHAnsi"/>
          <w:shd w:val="clear" w:color="auto" w:fill="FFFFFF"/>
        </w:rPr>
        <w:t>Laat ons bidden</w:t>
      </w:r>
      <w:r w:rsidR="007F7FAA" w:rsidRPr="006E3650">
        <w:rPr>
          <w:rFonts w:cstheme="minorHAnsi"/>
          <w:shd w:val="clear" w:color="auto" w:fill="FFFFFF"/>
        </w:rPr>
        <w:t>…</w:t>
      </w:r>
    </w:p>
    <w:p w14:paraId="2BADD450" w14:textId="46B6B86F" w:rsidR="00404B7C" w:rsidRPr="006E3650" w:rsidRDefault="00404B7C" w:rsidP="002E6A34">
      <w:pPr>
        <w:pStyle w:val="Geenafstand"/>
        <w:rPr>
          <w:rFonts w:cstheme="minorHAnsi"/>
          <w:shd w:val="clear" w:color="auto" w:fill="FFFFFF"/>
        </w:rPr>
      </w:pPr>
    </w:p>
    <w:p w14:paraId="6608DCEA" w14:textId="01A0E2EB" w:rsidR="00404B7C" w:rsidRPr="006E3650" w:rsidRDefault="00404B7C" w:rsidP="002E6A34">
      <w:pPr>
        <w:pStyle w:val="Geenafstand"/>
        <w:rPr>
          <w:rFonts w:cstheme="minorHAnsi"/>
          <w:shd w:val="clear" w:color="auto" w:fill="FFFFFF"/>
        </w:rPr>
      </w:pPr>
      <w:r w:rsidRPr="006E3650">
        <w:rPr>
          <w:rFonts w:cstheme="minorHAnsi"/>
          <w:shd w:val="clear" w:color="auto" w:fill="FFFFFF"/>
        </w:rPr>
        <w:t>Barmhartige God,</w:t>
      </w:r>
    </w:p>
    <w:p w14:paraId="226157BC" w14:textId="77777777" w:rsidR="006E3650" w:rsidRPr="006E3650" w:rsidRDefault="00404B7C" w:rsidP="002E6A34">
      <w:pPr>
        <w:pStyle w:val="Geenafstand"/>
        <w:rPr>
          <w:rFonts w:cstheme="minorHAnsi"/>
          <w:shd w:val="clear" w:color="auto" w:fill="FFFFFF"/>
        </w:rPr>
      </w:pPr>
      <w:r w:rsidRPr="006E3650">
        <w:rPr>
          <w:rFonts w:cstheme="minorHAnsi"/>
          <w:shd w:val="clear" w:color="auto" w:fill="FFFFFF"/>
        </w:rPr>
        <w:t xml:space="preserve">Als levende stenen richten wij ons in gebed tot U, luister naar de gebeden die we hebben uitgesproken, maar ook naar de verlangens en zorgen die leven in de stilte van ons hart. Verhoor dan ons gebed en geef ons wat wij nodig hebben om werkelijk de eenheid van Uw Kerk te bevorderen en te bewaren. Dat vragen wij U door Hij die de weg, de waarheid en het leven zelf is, Christus onze Heer. </w:t>
      </w:r>
    </w:p>
    <w:p w14:paraId="51DF2BE8" w14:textId="77777777" w:rsidR="006E3650" w:rsidRPr="006E3650" w:rsidRDefault="006E3650" w:rsidP="002E6A34">
      <w:pPr>
        <w:pStyle w:val="Geenafstand"/>
        <w:rPr>
          <w:rFonts w:cstheme="minorHAnsi"/>
          <w:shd w:val="clear" w:color="auto" w:fill="FFFFFF"/>
        </w:rPr>
      </w:pPr>
    </w:p>
    <w:p w14:paraId="142DEFDF" w14:textId="0B6F8F75" w:rsidR="00404B7C" w:rsidRPr="006E3650" w:rsidRDefault="00404B7C" w:rsidP="002E6A34">
      <w:pPr>
        <w:pStyle w:val="Geenafstand"/>
        <w:rPr>
          <w:rFonts w:cstheme="minorHAnsi"/>
        </w:rPr>
      </w:pPr>
      <w:r w:rsidRPr="006E3650">
        <w:rPr>
          <w:rFonts w:cstheme="minorHAnsi"/>
          <w:shd w:val="clear" w:color="auto" w:fill="FFFFFF"/>
        </w:rPr>
        <w:t>Amen.</w:t>
      </w:r>
    </w:p>
    <w:sectPr w:rsidR="00404B7C" w:rsidRPr="006E3650" w:rsidSect="006E3650">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216D" w14:textId="77777777" w:rsidR="00B25084" w:rsidRDefault="00B25084" w:rsidP="00723ABB">
      <w:r>
        <w:separator/>
      </w:r>
    </w:p>
  </w:endnote>
  <w:endnote w:type="continuationSeparator" w:id="0">
    <w:p w14:paraId="7DB87D95" w14:textId="77777777" w:rsidR="00B25084" w:rsidRDefault="00B25084" w:rsidP="0072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8658" w14:textId="58FE1FD1" w:rsidR="006E3650" w:rsidRDefault="006E3650">
    <w:pPr>
      <w:pStyle w:val="Voettekst"/>
    </w:pPr>
    <w:r>
      <w:rPr>
        <w:noProof/>
      </w:rPr>
      <w:drawing>
        <wp:anchor distT="0" distB="0" distL="114300" distR="114300" simplePos="0" relativeHeight="251658240" behindDoc="0" locked="0" layoutInCell="1" allowOverlap="1" wp14:anchorId="361725DD" wp14:editId="28178924">
          <wp:simplePos x="0" y="0"/>
          <wp:positionH relativeFrom="margin">
            <wp:align>left</wp:align>
          </wp:positionH>
          <wp:positionV relativeFrom="paragraph">
            <wp:posOffset>-434158</wp:posOffset>
          </wp:positionV>
          <wp:extent cx="1389380" cy="419735"/>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389380" cy="419735"/>
                  </a:xfrm>
                  <a:prstGeom prst="rect">
                    <a:avLst/>
                  </a:prstGeom>
                </pic:spPr>
              </pic:pic>
            </a:graphicData>
          </a:graphic>
          <wp14:sizeRelH relativeFrom="margin">
            <wp14:pctWidth>0</wp14:pctWidth>
          </wp14:sizeRelH>
          <wp14:sizeRelV relativeFrom="margin">
            <wp14:pctHeight>0</wp14:pctHeight>
          </wp14:sizeRelV>
        </wp:anchor>
      </w:drawing>
    </w:r>
    <w:sdt>
      <w:sdtPr>
        <w:id w:val="1030226413"/>
        <w:docPartObj>
          <w:docPartGallery w:val="Page Numbers (Bottom of Page)"/>
          <w:docPartUnique/>
        </w:docPartObj>
      </w:sdtPr>
      <w:sdtContent>
        <w:r>
          <w:rPr>
            <w:noProof/>
          </w:rPr>
          <mc:AlternateContent>
            <mc:Choice Requires="wps">
              <w:drawing>
                <wp:anchor distT="0" distB="0" distL="114300" distR="114300" simplePos="0" relativeHeight="251660288" behindDoc="0" locked="0" layoutInCell="1" allowOverlap="1" wp14:anchorId="7D1F6E9F" wp14:editId="4148ACCA">
                  <wp:simplePos x="0" y="0"/>
                  <wp:positionH relativeFrom="margin">
                    <wp:align>center</wp:align>
                  </wp:positionH>
                  <wp:positionV relativeFrom="bottomMargin">
                    <wp:align>top</wp:align>
                  </wp:positionV>
                  <wp:extent cx="565785" cy="191770"/>
                  <wp:effectExtent l="0" t="0" r="0" b="17780"/>
                  <wp:wrapSquare wrapText="bothSides"/>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9E3D175" w14:textId="77777777" w:rsidR="006E3650" w:rsidRDefault="006E3650">
                              <w:pPr>
                                <w:pBdr>
                                  <w:top w:val="single" w:sz="4" w:space="1" w:color="7F7F7F" w:themeColor="background1" w:themeShade="7F"/>
                                </w:pBdr>
                                <w:jc w:val="center"/>
                                <w:rPr>
                                  <w:color w:val="ED7D31" w:themeColor="accent2"/>
                                </w:rPr>
                              </w:pPr>
                              <w:r>
                                <w:rPr>
                                  <w:color w:val="auto"/>
                                </w:rPr>
                                <w:fldChar w:fldCharType="begin"/>
                              </w:r>
                              <w:r>
                                <w:instrText>PAGE   \* MERGEFORMAT</w:instrText>
                              </w:r>
                              <w:r>
                                <w:rPr>
                                  <w:color w:val="auto"/>
                                </w:rP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D1F6E9F" id="Rechthoek 2" o:spid="_x0000_s1026" style="position:absolute;left:0;text-align:left;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9E3D175" w14:textId="77777777" w:rsidR="006E3650" w:rsidRDefault="006E3650">
                        <w:pPr>
                          <w:pBdr>
                            <w:top w:val="single" w:sz="4" w:space="1" w:color="7F7F7F" w:themeColor="background1" w:themeShade="7F"/>
                          </w:pBdr>
                          <w:jc w:val="center"/>
                          <w:rPr>
                            <w:color w:val="ED7D31" w:themeColor="accent2"/>
                          </w:rPr>
                        </w:pPr>
                        <w:r>
                          <w:rPr>
                            <w:color w:val="auto"/>
                          </w:rPr>
                          <w:fldChar w:fldCharType="begin"/>
                        </w:r>
                        <w:r>
                          <w:instrText>PAGE   \* MERGEFORMAT</w:instrText>
                        </w:r>
                        <w:r>
                          <w:rPr>
                            <w:color w:val="auto"/>
                          </w:rPr>
                          <w:fldChar w:fldCharType="separate"/>
                        </w:r>
                        <w:r>
                          <w:rPr>
                            <w:color w:val="ED7D31" w:themeColor="accent2"/>
                          </w:rPr>
                          <w:t>2</w:t>
                        </w:r>
                        <w:r>
                          <w:rPr>
                            <w:color w:val="ED7D31" w:themeColor="accent2"/>
                          </w:rPr>
                          <w:fldChar w:fldCharType="end"/>
                        </w:r>
                      </w:p>
                    </w:txbxContent>
                  </v:textbox>
                  <w10:wrap type="square"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2035" w14:textId="74822BF9" w:rsidR="006E3650" w:rsidRDefault="006E3650">
    <w:pPr>
      <w:pStyle w:val="Voettekst"/>
    </w:pPr>
    <w:r>
      <w:rPr>
        <w:noProof/>
      </w:rPr>
      <mc:AlternateContent>
        <mc:Choice Requires="wps">
          <w:drawing>
            <wp:anchor distT="0" distB="0" distL="114300" distR="114300" simplePos="0" relativeHeight="251664384" behindDoc="0" locked="0" layoutInCell="1" allowOverlap="1" wp14:anchorId="6FE04E4F" wp14:editId="40DDDAD4">
              <wp:simplePos x="0" y="0"/>
              <wp:positionH relativeFrom="margin">
                <wp:align>center</wp:align>
              </wp:positionH>
              <wp:positionV relativeFrom="bottomMargin">
                <wp:align>top</wp:align>
              </wp:positionV>
              <wp:extent cx="565785" cy="191770"/>
              <wp:effectExtent l="0" t="0" r="0" b="17780"/>
              <wp:wrapSquare wrapText="bothSides"/>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A98960A" w14:textId="77777777" w:rsidR="006E3650" w:rsidRDefault="006E3650" w:rsidP="006E3650">
                          <w:pPr>
                            <w:pBdr>
                              <w:top w:val="single" w:sz="4" w:space="1" w:color="7F7F7F" w:themeColor="background1" w:themeShade="7F"/>
                            </w:pBdr>
                            <w:jc w:val="center"/>
                            <w:rPr>
                              <w:color w:val="ED7D31" w:themeColor="accent2"/>
                            </w:rPr>
                          </w:pPr>
                          <w:r>
                            <w:rPr>
                              <w:color w:val="auto"/>
                            </w:rPr>
                            <w:fldChar w:fldCharType="begin"/>
                          </w:r>
                          <w:r>
                            <w:instrText>PAGE   \* MERGEFORMAT</w:instrText>
                          </w:r>
                          <w:r>
                            <w:rPr>
                              <w:color w:val="auto"/>
                            </w:rP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FE04E4F" id="Rechthoek 4" o:spid="_x0000_s1027" style="position:absolute;left:0;text-align:left;margin-left:0;margin-top:0;width:44.55pt;height:15.1pt;rotation:180;flip:x;z-index:25166438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7A98960A" w14:textId="77777777" w:rsidR="006E3650" w:rsidRDefault="006E3650" w:rsidP="006E3650">
                    <w:pPr>
                      <w:pBdr>
                        <w:top w:val="single" w:sz="4" w:space="1" w:color="7F7F7F" w:themeColor="background1" w:themeShade="7F"/>
                      </w:pBdr>
                      <w:jc w:val="center"/>
                      <w:rPr>
                        <w:color w:val="ED7D31" w:themeColor="accent2"/>
                      </w:rPr>
                    </w:pPr>
                    <w:r>
                      <w:rPr>
                        <w:color w:val="auto"/>
                      </w:rPr>
                      <w:fldChar w:fldCharType="begin"/>
                    </w:r>
                    <w:r>
                      <w:instrText>PAGE   \* MERGEFORMAT</w:instrText>
                    </w:r>
                    <w:r>
                      <w:rPr>
                        <w:color w:val="auto"/>
                      </w:rPr>
                      <w:fldChar w:fldCharType="separate"/>
                    </w:r>
                    <w:r>
                      <w:rPr>
                        <w:color w:val="ED7D31" w:themeColor="accent2"/>
                      </w:rPr>
                      <w:t>2</w:t>
                    </w:r>
                    <w:r>
                      <w:rPr>
                        <w:color w:val="ED7D31" w:themeColor="accent2"/>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3A8E" w14:textId="77777777" w:rsidR="00B25084" w:rsidRDefault="00B25084" w:rsidP="00723ABB">
      <w:r>
        <w:separator/>
      </w:r>
    </w:p>
  </w:footnote>
  <w:footnote w:type="continuationSeparator" w:id="0">
    <w:p w14:paraId="0BDD6EFE" w14:textId="77777777" w:rsidR="00B25084" w:rsidRDefault="00B25084" w:rsidP="0072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C196" w14:textId="171E45F2" w:rsidR="006E3650" w:rsidRDefault="006E3650">
    <w:pPr>
      <w:pStyle w:val="Koptekst"/>
    </w:pPr>
    <w:r>
      <w:rPr>
        <w:noProof/>
      </w:rPr>
      <w:drawing>
        <wp:anchor distT="0" distB="0" distL="114300" distR="114300" simplePos="0" relativeHeight="251662336" behindDoc="0" locked="0" layoutInCell="1" allowOverlap="1" wp14:anchorId="7F6E0278" wp14:editId="79291CF2">
          <wp:simplePos x="0" y="0"/>
          <wp:positionH relativeFrom="margin">
            <wp:align>center</wp:align>
          </wp:positionH>
          <wp:positionV relativeFrom="paragraph">
            <wp:posOffset>438686</wp:posOffset>
          </wp:positionV>
          <wp:extent cx="2695575" cy="81470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695575" cy="8147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92"/>
    <w:rsid w:val="00023F59"/>
    <w:rsid w:val="00043FAF"/>
    <w:rsid w:val="000C3A5E"/>
    <w:rsid w:val="001D31EB"/>
    <w:rsid w:val="00250657"/>
    <w:rsid w:val="002525AB"/>
    <w:rsid w:val="002757FC"/>
    <w:rsid w:val="002E6A34"/>
    <w:rsid w:val="00315970"/>
    <w:rsid w:val="003308F8"/>
    <w:rsid w:val="003940D6"/>
    <w:rsid w:val="003B3212"/>
    <w:rsid w:val="00404B7C"/>
    <w:rsid w:val="004870BB"/>
    <w:rsid w:val="004F0D9D"/>
    <w:rsid w:val="00506CA3"/>
    <w:rsid w:val="00593188"/>
    <w:rsid w:val="005E4874"/>
    <w:rsid w:val="00690F96"/>
    <w:rsid w:val="006E284A"/>
    <w:rsid w:val="006E3650"/>
    <w:rsid w:val="006F2A7E"/>
    <w:rsid w:val="00720334"/>
    <w:rsid w:val="00723ABB"/>
    <w:rsid w:val="007A236C"/>
    <w:rsid w:val="007F7FAA"/>
    <w:rsid w:val="008878C7"/>
    <w:rsid w:val="008C7E49"/>
    <w:rsid w:val="009029AA"/>
    <w:rsid w:val="00920870"/>
    <w:rsid w:val="00970CCF"/>
    <w:rsid w:val="009D2F1C"/>
    <w:rsid w:val="00A265C6"/>
    <w:rsid w:val="00A53198"/>
    <w:rsid w:val="00AA1E70"/>
    <w:rsid w:val="00B25084"/>
    <w:rsid w:val="00B97682"/>
    <w:rsid w:val="00BF0227"/>
    <w:rsid w:val="00C80358"/>
    <w:rsid w:val="00CC5DFD"/>
    <w:rsid w:val="00D03292"/>
    <w:rsid w:val="00D93503"/>
    <w:rsid w:val="00DB2C43"/>
    <w:rsid w:val="00E0455C"/>
    <w:rsid w:val="00EA28FF"/>
    <w:rsid w:val="00EB1F8A"/>
    <w:rsid w:val="00ED0850"/>
    <w:rsid w:val="00EF216D"/>
    <w:rsid w:val="00F9348E"/>
    <w:rsid w:val="00FE0CA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16120"/>
  <w15:chartTrackingRefBased/>
  <w15:docId w15:val="{5B70168A-5BB5-4D96-A251-4FE122A4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3650"/>
    <w:pPr>
      <w:jc w:val="both"/>
    </w:pPr>
    <w:rPr>
      <w:rFonts w:ascii="Calibri" w:hAnsi="Calibri" w:cs="Calibri"/>
      <w:color w:val="242424"/>
      <w:shd w:val="clear" w:color="auto" w:fill="FFFFFF"/>
    </w:rPr>
  </w:style>
  <w:style w:type="paragraph" w:styleId="Kop1">
    <w:name w:val="heading 1"/>
    <w:basedOn w:val="Standaard"/>
    <w:next w:val="Standaard"/>
    <w:link w:val="Kop1Char"/>
    <w:uiPriority w:val="9"/>
    <w:qFormat/>
    <w:rsid w:val="006E3650"/>
    <w:pPr>
      <w:keepNext/>
      <w:keepLines/>
      <w:spacing w:before="240" w:after="0"/>
      <w:outlineLvl w:val="0"/>
    </w:pPr>
    <w:rPr>
      <w:rFonts w:ascii="Avenir Next LT Pro" w:eastAsiaTheme="majorEastAsia" w:hAnsi="Avenir Next LT Pro"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6A34"/>
    <w:pPr>
      <w:spacing w:after="0" w:line="240" w:lineRule="auto"/>
    </w:pPr>
  </w:style>
  <w:style w:type="character" w:styleId="Verwijzingopmerking">
    <w:name w:val="annotation reference"/>
    <w:basedOn w:val="Standaardalinea-lettertype"/>
    <w:uiPriority w:val="99"/>
    <w:semiHidden/>
    <w:unhideWhenUsed/>
    <w:rsid w:val="00BF0227"/>
    <w:rPr>
      <w:sz w:val="16"/>
      <w:szCs w:val="16"/>
    </w:rPr>
  </w:style>
  <w:style w:type="paragraph" w:styleId="Tekstopmerking">
    <w:name w:val="annotation text"/>
    <w:basedOn w:val="Standaard"/>
    <w:link w:val="TekstopmerkingChar"/>
    <w:uiPriority w:val="99"/>
    <w:unhideWhenUsed/>
    <w:rsid w:val="00BF0227"/>
    <w:pPr>
      <w:spacing w:line="240" w:lineRule="auto"/>
    </w:pPr>
    <w:rPr>
      <w:sz w:val="20"/>
      <w:szCs w:val="20"/>
    </w:rPr>
  </w:style>
  <w:style w:type="character" w:customStyle="1" w:styleId="TekstopmerkingChar">
    <w:name w:val="Tekst opmerking Char"/>
    <w:basedOn w:val="Standaardalinea-lettertype"/>
    <w:link w:val="Tekstopmerking"/>
    <w:uiPriority w:val="99"/>
    <w:rsid w:val="00BF0227"/>
    <w:rPr>
      <w:sz w:val="20"/>
      <w:szCs w:val="20"/>
    </w:rPr>
  </w:style>
  <w:style w:type="paragraph" w:styleId="Onderwerpvanopmerking">
    <w:name w:val="annotation subject"/>
    <w:basedOn w:val="Tekstopmerking"/>
    <w:next w:val="Tekstopmerking"/>
    <w:link w:val="OnderwerpvanopmerkingChar"/>
    <w:uiPriority w:val="99"/>
    <w:semiHidden/>
    <w:unhideWhenUsed/>
    <w:rsid w:val="00BF0227"/>
    <w:rPr>
      <w:b/>
      <w:bCs/>
    </w:rPr>
  </w:style>
  <w:style w:type="character" w:customStyle="1" w:styleId="OnderwerpvanopmerkingChar">
    <w:name w:val="Onderwerp van opmerking Char"/>
    <w:basedOn w:val="TekstopmerkingChar"/>
    <w:link w:val="Onderwerpvanopmerking"/>
    <w:uiPriority w:val="99"/>
    <w:semiHidden/>
    <w:rsid w:val="00BF0227"/>
    <w:rPr>
      <w:b/>
      <w:bCs/>
      <w:sz w:val="20"/>
      <w:szCs w:val="20"/>
    </w:rPr>
  </w:style>
  <w:style w:type="paragraph" w:styleId="Revisie">
    <w:name w:val="Revision"/>
    <w:hidden/>
    <w:uiPriority w:val="99"/>
    <w:semiHidden/>
    <w:rsid w:val="00593188"/>
    <w:pPr>
      <w:spacing w:after="0" w:line="240" w:lineRule="auto"/>
    </w:pPr>
  </w:style>
  <w:style w:type="paragraph" w:styleId="Titel">
    <w:name w:val="Title"/>
    <w:basedOn w:val="Standaard"/>
    <w:next w:val="Standaard"/>
    <w:link w:val="TitelChar"/>
    <w:uiPriority w:val="10"/>
    <w:qFormat/>
    <w:rsid w:val="00723A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3ABB"/>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723A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3ABB"/>
  </w:style>
  <w:style w:type="paragraph" w:styleId="Voettekst">
    <w:name w:val="footer"/>
    <w:basedOn w:val="Standaard"/>
    <w:link w:val="VoettekstChar"/>
    <w:uiPriority w:val="99"/>
    <w:unhideWhenUsed/>
    <w:rsid w:val="00723A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3ABB"/>
  </w:style>
  <w:style w:type="paragraph" w:styleId="Ondertitel">
    <w:name w:val="Subtitle"/>
    <w:basedOn w:val="Standaard"/>
    <w:next w:val="Standaard"/>
    <w:link w:val="OndertitelChar"/>
    <w:uiPriority w:val="11"/>
    <w:qFormat/>
    <w:rsid w:val="00723ABB"/>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23ABB"/>
    <w:rPr>
      <w:rFonts w:eastAsiaTheme="minorEastAsia"/>
      <w:color w:val="5A5A5A" w:themeColor="text1" w:themeTint="A5"/>
      <w:spacing w:val="15"/>
    </w:rPr>
  </w:style>
  <w:style w:type="character" w:customStyle="1" w:styleId="cf01">
    <w:name w:val="cf01"/>
    <w:basedOn w:val="Standaardalinea-lettertype"/>
    <w:rsid w:val="00723ABB"/>
    <w:rPr>
      <w:rFonts w:ascii="Segoe UI" w:hAnsi="Segoe UI" w:cs="Segoe UI" w:hint="default"/>
      <w:sz w:val="18"/>
      <w:szCs w:val="18"/>
    </w:rPr>
  </w:style>
  <w:style w:type="character" w:customStyle="1" w:styleId="Kop1Char">
    <w:name w:val="Kop 1 Char"/>
    <w:basedOn w:val="Standaardalinea-lettertype"/>
    <w:link w:val="Kop1"/>
    <w:uiPriority w:val="9"/>
    <w:rsid w:val="006E3650"/>
    <w:rPr>
      <w:rFonts w:ascii="Avenir Next LT Pro" w:eastAsiaTheme="majorEastAsia" w:hAnsi="Avenir Next LT Pro" w:cstheme="majorBidi"/>
      <w:color w:val="2F5496" w:themeColor="accent1" w:themeShade="BF"/>
      <w:sz w:val="32"/>
      <w:szCs w:val="32"/>
    </w:rPr>
  </w:style>
  <w:style w:type="paragraph" w:customStyle="1" w:styleId="pf0">
    <w:name w:val="pf0"/>
    <w:basedOn w:val="Standaard"/>
    <w:rsid w:val="006E284A"/>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eastAsia="nl-NL"/>
    </w:rPr>
  </w:style>
  <w:style w:type="paragraph" w:styleId="Normaalweb">
    <w:name w:val="Normal (Web)"/>
    <w:basedOn w:val="Standaard"/>
    <w:uiPriority w:val="99"/>
    <w:semiHidden/>
    <w:unhideWhenUsed/>
    <w:rsid w:val="00315970"/>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eastAsia="nl-NL"/>
    </w:rPr>
  </w:style>
  <w:style w:type="character" w:styleId="Nadruk">
    <w:name w:val="Emphasis"/>
    <w:basedOn w:val="Standaardalinea-lettertype"/>
    <w:uiPriority w:val="20"/>
    <w:qFormat/>
    <w:rsid w:val="00315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3395">
      <w:bodyDiv w:val="1"/>
      <w:marLeft w:val="0"/>
      <w:marRight w:val="0"/>
      <w:marTop w:val="0"/>
      <w:marBottom w:val="0"/>
      <w:divBdr>
        <w:top w:val="none" w:sz="0" w:space="0" w:color="auto"/>
        <w:left w:val="none" w:sz="0" w:space="0" w:color="auto"/>
        <w:bottom w:val="none" w:sz="0" w:space="0" w:color="auto"/>
        <w:right w:val="none" w:sz="0" w:space="0" w:color="auto"/>
      </w:divBdr>
    </w:div>
    <w:div w:id="941960444">
      <w:bodyDiv w:val="1"/>
      <w:marLeft w:val="0"/>
      <w:marRight w:val="0"/>
      <w:marTop w:val="0"/>
      <w:marBottom w:val="0"/>
      <w:divBdr>
        <w:top w:val="none" w:sz="0" w:space="0" w:color="auto"/>
        <w:left w:val="none" w:sz="0" w:space="0" w:color="auto"/>
        <w:bottom w:val="none" w:sz="0" w:space="0" w:color="auto"/>
        <w:right w:val="none" w:sz="0" w:space="0" w:color="auto"/>
      </w:divBdr>
    </w:div>
    <w:div w:id="18167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E84A2-C4D0-49A6-B168-5AE391C3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7263</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Diaken Iwan Osseweijer</dc:creator>
  <cp:keywords/>
  <dc:description/>
  <cp:lastModifiedBy>Fokke  Wouda</cp:lastModifiedBy>
  <cp:revision>6</cp:revision>
  <cp:lastPrinted>2023-03-30T12:50:00Z</cp:lastPrinted>
  <dcterms:created xsi:type="dcterms:W3CDTF">2023-03-30T12:49:00Z</dcterms:created>
  <dcterms:modified xsi:type="dcterms:W3CDTF">2023-03-30T14:47:00Z</dcterms:modified>
</cp:coreProperties>
</file>